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F617" w14:textId="77777777" w:rsidR="000C7CEB" w:rsidRDefault="000C7CEB" w:rsidP="00DF7BC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309B913F" w14:textId="77777777" w:rsidR="00142DAB" w:rsidRPr="009D7A14" w:rsidRDefault="00DF7BC3" w:rsidP="00DF7BC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9D7A14">
        <w:rPr>
          <w:rFonts w:eastAsia="Times New Roman" w:cs="Arial"/>
          <w:b/>
          <w:sz w:val="24"/>
          <w:szCs w:val="24"/>
          <w:lang w:eastAsia="en-GB"/>
        </w:rPr>
        <w:t>Contents:</w:t>
      </w:r>
    </w:p>
    <w:p w14:paraId="5B1FDCE6" w14:textId="77777777" w:rsidR="00DF7BC3" w:rsidRPr="009D7A14" w:rsidRDefault="00DF7BC3" w:rsidP="00DF7BC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06A5A8A" w14:textId="77777777" w:rsidR="00DF7BC3" w:rsidRPr="009D7A14" w:rsidRDefault="00DF7BC3" w:rsidP="00DF7BC3">
      <w:pPr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KCC fire safety policy</w:t>
      </w:r>
    </w:p>
    <w:p w14:paraId="60EC39B7" w14:textId="77777777" w:rsidR="00DF7BC3" w:rsidRPr="009D7A14" w:rsidRDefault="00DF7BC3" w:rsidP="00DF7BC3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en-GB"/>
        </w:rPr>
      </w:pPr>
    </w:p>
    <w:p w14:paraId="616F1551" w14:textId="77777777" w:rsidR="00DF7BC3" w:rsidRPr="009D7A14" w:rsidRDefault="009F43A1" w:rsidP="00DF7BC3">
      <w:pPr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f</w:t>
      </w:r>
      <w:r w:rsidR="00DF7BC3" w:rsidRPr="009D7A14">
        <w:rPr>
          <w:rFonts w:eastAsia="Times New Roman" w:cs="Arial"/>
          <w:sz w:val="24"/>
          <w:szCs w:val="24"/>
          <w:lang w:eastAsia="en-GB"/>
        </w:rPr>
        <w:t>ire safety in the workplace (guidance)</w:t>
      </w:r>
    </w:p>
    <w:p w14:paraId="5B22F251" w14:textId="77777777" w:rsidR="00DF7BC3" w:rsidRPr="009D7A14" w:rsidRDefault="00DF7BC3" w:rsidP="00DF7BC3">
      <w:pPr>
        <w:tabs>
          <w:tab w:val="num" w:pos="1134"/>
        </w:tabs>
        <w:spacing w:after="0" w:line="240" w:lineRule="auto"/>
        <w:ind w:left="851" w:hanging="142"/>
        <w:rPr>
          <w:rFonts w:eastAsia="Times New Roman" w:cs="Arial"/>
          <w:sz w:val="24"/>
          <w:szCs w:val="24"/>
          <w:lang w:eastAsia="en-GB"/>
        </w:rPr>
      </w:pPr>
    </w:p>
    <w:p w14:paraId="66B6EA8F" w14:textId="77777777" w:rsidR="00DF7BC3" w:rsidRPr="009D7A14" w:rsidRDefault="009F43A1" w:rsidP="00DF7BC3">
      <w:pPr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f</w:t>
      </w:r>
      <w:r w:rsidR="00DF7BC3" w:rsidRPr="009D7A14">
        <w:rPr>
          <w:rFonts w:eastAsia="Times New Roman" w:cs="Arial"/>
          <w:sz w:val="24"/>
          <w:szCs w:val="24"/>
          <w:lang w:eastAsia="en-GB"/>
        </w:rPr>
        <w:t>ire risk assessment guidance</w:t>
      </w:r>
    </w:p>
    <w:p w14:paraId="57FD0623" w14:textId="77777777" w:rsidR="00DF7BC3" w:rsidRPr="009D7A14" w:rsidRDefault="00DF7BC3" w:rsidP="00DF7BC3">
      <w:pPr>
        <w:tabs>
          <w:tab w:val="num" w:pos="1134"/>
        </w:tabs>
        <w:spacing w:after="0" w:line="240" w:lineRule="auto"/>
        <w:ind w:left="851" w:hanging="142"/>
        <w:rPr>
          <w:rFonts w:eastAsia="Times New Roman" w:cs="Arial"/>
          <w:sz w:val="24"/>
          <w:szCs w:val="24"/>
          <w:lang w:eastAsia="en-GB"/>
        </w:rPr>
      </w:pPr>
    </w:p>
    <w:p w14:paraId="20E15923" w14:textId="77777777" w:rsidR="00DF7BC3" w:rsidRPr="009D7A14" w:rsidRDefault="009F43A1" w:rsidP="00DF7BC3">
      <w:pPr>
        <w:numPr>
          <w:ilvl w:val="0"/>
          <w:numId w:val="23"/>
        </w:numPr>
        <w:spacing w:after="0" w:line="240" w:lineRule="auto"/>
        <w:ind w:right="-612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f</w:t>
      </w:r>
      <w:r w:rsidR="00DF7BC3" w:rsidRPr="009D7A14">
        <w:rPr>
          <w:rFonts w:eastAsia="Times New Roman" w:cs="Arial"/>
          <w:sz w:val="24"/>
          <w:szCs w:val="24"/>
          <w:lang w:eastAsia="en-GB"/>
        </w:rPr>
        <w:t xml:space="preserve">ire safety </w:t>
      </w:r>
      <w:proofErr w:type="gramStart"/>
      <w:r w:rsidR="00DF7BC3" w:rsidRPr="009D7A14">
        <w:rPr>
          <w:rFonts w:eastAsia="Times New Roman" w:cs="Arial"/>
          <w:sz w:val="24"/>
          <w:szCs w:val="24"/>
          <w:lang w:eastAsia="en-GB"/>
        </w:rPr>
        <w:t>log book</w:t>
      </w:r>
      <w:proofErr w:type="gramEnd"/>
      <w:r w:rsidR="00DF7BC3" w:rsidRPr="009D7A14">
        <w:rPr>
          <w:rFonts w:eastAsia="Times New Roman" w:cs="Arial"/>
          <w:sz w:val="24"/>
          <w:szCs w:val="24"/>
          <w:lang w:eastAsia="en-GB"/>
        </w:rPr>
        <w:t xml:space="preserve"> and maintenance checklist</w:t>
      </w:r>
      <w:r w:rsidR="000C7CEB">
        <w:rPr>
          <w:rFonts w:eastAsia="Times New Roman" w:cs="Arial"/>
          <w:sz w:val="24"/>
          <w:szCs w:val="24"/>
          <w:lang w:eastAsia="en-GB"/>
        </w:rPr>
        <w:t>.</w:t>
      </w:r>
    </w:p>
    <w:p w14:paraId="00256730" w14:textId="77777777" w:rsidR="00142DAB" w:rsidRPr="009D7A14" w:rsidRDefault="00142DAB" w:rsidP="00DF7BC3">
      <w:pPr>
        <w:tabs>
          <w:tab w:val="num" w:pos="1134"/>
        </w:tabs>
        <w:spacing w:after="0" w:line="240" w:lineRule="auto"/>
        <w:ind w:left="851" w:right="-612" w:hanging="142"/>
        <w:rPr>
          <w:rFonts w:eastAsia="Times New Roman" w:cs="Arial"/>
          <w:sz w:val="24"/>
          <w:szCs w:val="24"/>
          <w:lang w:eastAsia="en-GB"/>
        </w:rPr>
      </w:pPr>
    </w:p>
    <w:p w14:paraId="35F45D40" w14:textId="77777777" w:rsidR="00142DAB" w:rsidRPr="009D7A14" w:rsidRDefault="00142DAB" w:rsidP="00DF7BC3">
      <w:pPr>
        <w:tabs>
          <w:tab w:val="num" w:pos="1134"/>
        </w:tabs>
        <w:spacing w:after="0" w:line="240" w:lineRule="auto"/>
        <w:ind w:left="851" w:right="-612" w:hanging="142"/>
        <w:rPr>
          <w:rFonts w:eastAsia="Times New Roman" w:cs="Arial"/>
          <w:sz w:val="24"/>
          <w:szCs w:val="24"/>
          <w:lang w:eastAsia="en-GB"/>
        </w:rPr>
      </w:pPr>
    </w:p>
    <w:p w14:paraId="7AAA3EA8" w14:textId="77777777" w:rsidR="00142DAB" w:rsidRPr="009D7A14" w:rsidRDefault="00142DAB" w:rsidP="00142DAB">
      <w:pPr>
        <w:tabs>
          <w:tab w:val="num" w:pos="1134"/>
        </w:tabs>
        <w:spacing w:after="0" w:line="240" w:lineRule="auto"/>
        <w:ind w:left="142" w:right="-612" w:hanging="142"/>
        <w:rPr>
          <w:rFonts w:eastAsia="Times New Roman" w:cs="Arial"/>
          <w:b/>
          <w:sz w:val="24"/>
          <w:szCs w:val="24"/>
          <w:lang w:eastAsia="en-GB"/>
        </w:rPr>
      </w:pPr>
      <w:proofErr w:type="spellStart"/>
      <w:r w:rsidRPr="009D7A14">
        <w:rPr>
          <w:rFonts w:eastAsia="Times New Roman" w:cs="Arial"/>
          <w:b/>
          <w:sz w:val="24"/>
          <w:szCs w:val="24"/>
          <w:lang w:eastAsia="en-GB"/>
        </w:rPr>
        <w:t>Suplementary</w:t>
      </w:r>
      <w:proofErr w:type="spellEnd"/>
      <w:r w:rsidRPr="009D7A14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9F43A1" w:rsidRPr="009D7A14">
        <w:rPr>
          <w:rFonts w:eastAsia="Times New Roman" w:cs="Arial"/>
          <w:b/>
          <w:sz w:val="24"/>
          <w:szCs w:val="24"/>
          <w:lang w:eastAsia="en-GB"/>
        </w:rPr>
        <w:t>d</w:t>
      </w:r>
      <w:r w:rsidRPr="009D7A14">
        <w:rPr>
          <w:rFonts w:eastAsia="Times New Roman" w:cs="Arial"/>
          <w:b/>
          <w:sz w:val="24"/>
          <w:szCs w:val="24"/>
          <w:lang w:eastAsia="en-GB"/>
        </w:rPr>
        <w:t>ocuments</w:t>
      </w:r>
      <w:r w:rsidR="009F43A1" w:rsidRPr="009D7A14">
        <w:rPr>
          <w:rFonts w:eastAsia="Times New Roman" w:cs="Arial"/>
          <w:b/>
          <w:sz w:val="24"/>
          <w:szCs w:val="24"/>
          <w:lang w:eastAsia="en-GB"/>
        </w:rPr>
        <w:t>:</w:t>
      </w:r>
    </w:p>
    <w:p w14:paraId="7032BC86" w14:textId="77777777" w:rsidR="00DF7BC3" w:rsidRPr="009D7A14" w:rsidRDefault="00DF7BC3" w:rsidP="00DF7BC3">
      <w:pPr>
        <w:tabs>
          <w:tab w:val="num" w:pos="1134"/>
        </w:tabs>
        <w:spacing w:after="0" w:line="240" w:lineRule="auto"/>
        <w:ind w:left="851" w:right="-612" w:hanging="142"/>
        <w:rPr>
          <w:rFonts w:eastAsia="Times New Roman" w:cs="Arial"/>
          <w:sz w:val="24"/>
          <w:szCs w:val="24"/>
          <w:lang w:eastAsia="en-GB"/>
        </w:rPr>
      </w:pPr>
    </w:p>
    <w:p w14:paraId="65774681" w14:textId="77777777" w:rsidR="00DF7BC3" w:rsidRPr="009D7A14" w:rsidRDefault="009F43A1" w:rsidP="00142DA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h</w:t>
      </w:r>
      <w:r w:rsidR="00142DAB" w:rsidRPr="009D7A14">
        <w:rPr>
          <w:rFonts w:eastAsia="Times New Roman" w:cs="Arial"/>
          <w:sz w:val="24"/>
          <w:szCs w:val="24"/>
          <w:lang w:eastAsia="en-GB"/>
        </w:rPr>
        <w:t xml:space="preserve">azardous substances on premises </w:t>
      </w:r>
    </w:p>
    <w:p w14:paraId="34E5BEAD" w14:textId="77777777" w:rsidR="00142DAB" w:rsidRPr="009D7A14" w:rsidRDefault="00142DAB" w:rsidP="00142DAB">
      <w:pPr>
        <w:pStyle w:val="ListParagraph"/>
        <w:spacing w:after="0" w:line="240" w:lineRule="auto"/>
        <w:ind w:left="1146"/>
        <w:rPr>
          <w:rFonts w:eastAsia="Times New Roman" w:cs="Arial"/>
          <w:sz w:val="24"/>
          <w:szCs w:val="24"/>
          <w:lang w:eastAsia="en-GB"/>
        </w:rPr>
      </w:pPr>
    </w:p>
    <w:p w14:paraId="6CD0D287" w14:textId="77777777" w:rsidR="00DF7BC3" w:rsidRPr="009D7A14" w:rsidRDefault="009F43A1" w:rsidP="00142DA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c</w:t>
      </w:r>
      <w:r w:rsidR="00142DAB" w:rsidRPr="009D7A14">
        <w:rPr>
          <w:rFonts w:eastAsia="Times New Roman" w:cs="Arial"/>
          <w:sz w:val="24"/>
          <w:szCs w:val="24"/>
          <w:lang w:eastAsia="en-GB"/>
        </w:rPr>
        <w:t>hoosing emergency evacuation equipment</w:t>
      </w:r>
    </w:p>
    <w:p w14:paraId="2DA77689" w14:textId="77777777" w:rsidR="00142DAB" w:rsidRPr="009D7A14" w:rsidRDefault="00142DAB" w:rsidP="00142DAB">
      <w:pPr>
        <w:pStyle w:val="ListParagraph"/>
        <w:spacing w:after="0" w:line="240" w:lineRule="auto"/>
        <w:ind w:left="1146"/>
        <w:rPr>
          <w:rFonts w:eastAsia="Times New Roman" w:cs="Arial"/>
          <w:sz w:val="24"/>
          <w:szCs w:val="24"/>
          <w:lang w:eastAsia="en-GB"/>
        </w:rPr>
      </w:pPr>
    </w:p>
    <w:p w14:paraId="0C7B2ADB" w14:textId="77777777" w:rsidR="00142DAB" w:rsidRPr="009D7A14" w:rsidRDefault="009F43A1" w:rsidP="00142DA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e</w:t>
      </w:r>
      <w:r w:rsidR="00142DAB" w:rsidRPr="009D7A14">
        <w:rPr>
          <w:rFonts w:eastAsia="Times New Roman" w:cs="Arial"/>
          <w:sz w:val="24"/>
          <w:szCs w:val="24"/>
          <w:lang w:eastAsia="en-GB"/>
        </w:rPr>
        <w:t>xample fire and emergency evacuation plan</w:t>
      </w:r>
    </w:p>
    <w:p w14:paraId="4FC316A5" w14:textId="77777777" w:rsidR="00142DAB" w:rsidRPr="009D7A14" w:rsidRDefault="00142DAB" w:rsidP="00142DAB">
      <w:pPr>
        <w:pStyle w:val="ListParagraph"/>
        <w:spacing w:after="0" w:line="240" w:lineRule="auto"/>
        <w:ind w:left="1146"/>
        <w:rPr>
          <w:rFonts w:eastAsia="Times New Roman" w:cs="Arial"/>
          <w:sz w:val="24"/>
          <w:szCs w:val="24"/>
          <w:lang w:eastAsia="en-GB"/>
        </w:rPr>
      </w:pPr>
    </w:p>
    <w:p w14:paraId="0A48917C" w14:textId="77777777" w:rsidR="00142DAB" w:rsidRPr="009D7A14" w:rsidRDefault="009F43A1" w:rsidP="00142DA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e</w:t>
      </w:r>
      <w:r w:rsidR="00142DAB" w:rsidRPr="009D7A14">
        <w:rPr>
          <w:rFonts w:eastAsia="Times New Roman" w:cs="Arial"/>
          <w:sz w:val="24"/>
          <w:szCs w:val="24"/>
          <w:lang w:eastAsia="en-GB"/>
        </w:rPr>
        <w:t>vacuation of disabled people in the event of a fire</w:t>
      </w:r>
    </w:p>
    <w:p w14:paraId="6F8E0357" w14:textId="77777777" w:rsidR="00142DAB" w:rsidRPr="009D7A14" w:rsidRDefault="00142DAB" w:rsidP="00142DAB">
      <w:pPr>
        <w:pStyle w:val="ListParagraph"/>
        <w:rPr>
          <w:rFonts w:eastAsia="Times New Roman" w:cs="Arial"/>
          <w:sz w:val="24"/>
          <w:szCs w:val="24"/>
          <w:lang w:eastAsia="en-GB"/>
        </w:rPr>
      </w:pPr>
    </w:p>
    <w:p w14:paraId="362313B2" w14:textId="7581EDB7" w:rsidR="00142DAB" w:rsidRDefault="009F43A1" w:rsidP="00142DA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D7A14">
        <w:rPr>
          <w:rFonts w:eastAsia="Times New Roman" w:cs="Arial"/>
          <w:sz w:val="24"/>
          <w:szCs w:val="24"/>
          <w:lang w:eastAsia="en-GB"/>
        </w:rPr>
        <w:t>e</w:t>
      </w:r>
      <w:r w:rsidR="00142DAB" w:rsidRPr="009D7A14">
        <w:rPr>
          <w:rFonts w:eastAsia="Times New Roman" w:cs="Arial"/>
          <w:sz w:val="24"/>
          <w:szCs w:val="24"/>
          <w:lang w:eastAsia="en-GB"/>
        </w:rPr>
        <w:t>xample personal emergency evacuation plan (PEEP)</w:t>
      </w:r>
    </w:p>
    <w:p w14:paraId="14897B58" w14:textId="4100F3ED" w:rsidR="00334C81" w:rsidRDefault="00334C81" w:rsidP="00334C8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C9AAE87" w14:textId="74CA37B0" w:rsidR="00334C81" w:rsidRPr="00DC06C1" w:rsidRDefault="00334C81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Policy on Use of Sprinkler Systems</w:t>
      </w:r>
      <w:r w:rsidR="00A85786">
        <w:rPr>
          <w:rFonts w:eastAsia="Times New Roman" w:cs="Arial"/>
          <w:sz w:val="24"/>
          <w:szCs w:val="24"/>
          <w:lang w:eastAsia="en-GB"/>
        </w:rPr>
        <w:t>.</w:t>
      </w:r>
    </w:p>
    <w:p w14:paraId="23920D68" w14:textId="09263243" w:rsidR="00334C81" w:rsidRDefault="00334C81" w:rsidP="00334C8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6A7E6DC" w14:textId="77777777" w:rsidR="00F258A8" w:rsidRPr="00F258A8" w:rsidRDefault="00F258A8" w:rsidP="00DC06C1"/>
    <w:p w14:paraId="02506FCD" w14:textId="77777777" w:rsidR="00F258A8" w:rsidRPr="00F258A8" w:rsidRDefault="00F258A8" w:rsidP="00F258A8">
      <w:pPr>
        <w:jc w:val="center"/>
      </w:pPr>
      <w:bookmarkStart w:id="0" w:name="_GoBack"/>
      <w:bookmarkEnd w:id="0"/>
    </w:p>
    <w:p w14:paraId="62DDB1D6" w14:textId="7E1A4715" w:rsidR="00AA1BAB" w:rsidRPr="00F258A8" w:rsidRDefault="002919C9" w:rsidP="00DC06C1">
      <w:pPr>
        <w:tabs>
          <w:tab w:val="left" w:pos="2527"/>
          <w:tab w:val="center" w:pos="5233"/>
        </w:tabs>
      </w:pPr>
      <w:r>
        <w:tab/>
      </w:r>
      <w:r>
        <w:tab/>
      </w:r>
    </w:p>
    <w:sectPr w:rsidR="00AA1BAB" w:rsidRPr="00F258A8" w:rsidSect="000A56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1924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53B9DD0C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0BFF" w14:textId="77777777" w:rsidR="00AA1BAB" w:rsidRDefault="00AA1BAB">
    <w:pPr>
      <w:pStyle w:val="Footer"/>
    </w:pPr>
  </w:p>
  <w:p w14:paraId="509DEB0F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4EBCFCA" wp14:editId="658F2E67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9F9" w14:textId="377B398D" w:rsidR="00142DAB" w:rsidRDefault="002919C9">
    <w:pPr>
      <w:pStyle w:val="Footer"/>
    </w:pPr>
    <w:r w:rsidRPr="002919C9">
      <w:t>H&amp;S/DN/Reviewed November 2019/Next Review: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3895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0A40733D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4632" w14:textId="77777777" w:rsidR="00AA1BAB" w:rsidRDefault="00AA1BAB">
    <w:pPr>
      <w:pStyle w:val="Header"/>
    </w:pPr>
  </w:p>
  <w:p w14:paraId="66C8D450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BECC" w14:textId="77777777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F42432" wp14:editId="711D78E3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3FC23C" w14:textId="77777777" w:rsidR="00DF7BC3" w:rsidRPr="00D33493" w:rsidRDefault="002A538B" w:rsidP="002A538B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F</w:t>
                          </w:r>
                          <w:r w:rsidR="00DF7BC3" w:rsidRPr="00D33493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ire safety pack contents</w:t>
                          </w:r>
                        </w:p>
                        <w:p w14:paraId="390B69C3" w14:textId="77777777" w:rsidR="000A56FE" w:rsidRPr="006D64B1" w:rsidRDefault="000A56FE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24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19.7pt;width:413.2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" filled="f" stroked="f">
              <v:textbox>
                <w:txbxContent>
                  <w:p w14:paraId="503FC23C" w14:textId="77777777" w:rsidR="00DF7BC3" w:rsidRPr="00D33493" w:rsidRDefault="002A538B" w:rsidP="002A538B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F</w:t>
                    </w:r>
                    <w:r w:rsidR="00DF7BC3" w:rsidRPr="00D33493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ire safety pack contents</w:t>
                    </w:r>
                  </w:p>
                  <w:p w14:paraId="390B69C3" w14:textId="77777777" w:rsidR="000A56FE" w:rsidRPr="006D64B1" w:rsidRDefault="000A56FE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2B39DCB" wp14:editId="0FB93C02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E5D2B"/>
    <w:multiLevelType w:val="hybridMultilevel"/>
    <w:tmpl w:val="6A4A329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0C61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7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175E31"/>
    <w:multiLevelType w:val="hybridMultilevel"/>
    <w:tmpl w:val="8A1A876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8"/>
  </w:num>
  <w:num w:numId="5">
    <w:abstractNumId w:val="22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20"/>
  </w:num>
  <w:num w:numId="11">
    <w:abstractNumId w:val="14"/>
  </w:num>
  <w:num w:numId="12">
    <w:abstractNumId w:val="23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  <w:num w:numId="17">
    <w:abstractNumId w:val="15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16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0C7CEB"/>
    <w:rsid w:val="001259E4"/>
    <w:rsid w:val="00142DAB"/>
    <w:rsid w:val="002417E4"/>
    <w:rsid w:val="002919C9"/>
    <w:rsid w:val="002A538B"/>
    <w:rsid w:val="002F2225"/>
    <w:rsid w:val="00334C81"/>
    <w:rsid w:val="003F02CC"/>
    <w:rsid w:val="0051517D"/>
    <w:rsid w:val="00554D69"/>
    <w:rsid w:val="0055796B"/>
    <w:rsid w:val="005F1B5A"/>
    <w:rsid w:val="006B3A0E"/>
    <w:rsid w:val="008F673C"/>
    <w:rsid w:val="009D7A14"/>
    <w:rsid w:val="009F43A1"/>
    <w:rsid w:val="00A531DE"/>
    <w:rsid w:val="00A85786"/>
    <w:rsid w:val="00AA1BAB"/>
    <w:rsid w:val="00AF53CC"/>
    <w:rsid w:val="00B162A6"/>
    <w:rsid w:val="00B4058A"/>
    <w:rsid w:val="00B53BC4"/>
    <w:rsid w:val="00C73DDC"/>
    <w:rsid w:val="00CC01FB"/>
    <w:rsid w:val="00D33493"/>
    <w:rsid w:val="00D672D2"/>
    <w:rsid w:val="00DC06C1"/>
    <w:rsid w:val="00DC2853"/>
    <w:rsid w:val="00DF7BC3"/>
    <w:rsid w:val="00E11C07"/>
    <w:rsid w:val="00E23F0D"/>
    <w:rsid w:val="00E705F5"/>
    <w:rsid w:val="00EF2AB1"/>
    <w:rsid w:val="00F22692"/>
    <w:rsid w:val="00F258A8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996E96"/>
  <w15:docId w15:val="{95038063-9E5B-4344-AD5F-2A7D6CA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10" ma:contentTypeDescription="Create a new document." ma:contentTypeScope="" ma:versionID="dbc603382700145e28b36662749642d8">
  <xsd:schema xmlns:xsd="http://www.w3.org/2001/XMLSchema" xmlns:xs="http://www.w3.org/2001/XMLSchema" xmlns:p="http://schemas.microsoft.com/office/2006/metadata/properties" xmlns:ns3="bee4eed8-a580-47fc-8e06-f4405e5391d9" xmlns:ns4="7260cbb5-c3d0-43c5-a87e-5ba741c257fe" targetNamespace="http://schemas.microsoft.com/office/2006/metadata/properties" ma:root="true" ma:fieldsID="98978b5535d074b077e257d3609ccb1d" ns3:_="" ns4:_="">
    <xsd:import namespace="bee4eed8-a580-47fc-8e06-f4405e5391d9"/>
    <xsd:import namespace="7260cbb5-c3d0-43c5-a87e-5ba741c25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cbb5-c3d0-43c5-a87e-5ba741c25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AA7C-396F-49FA-84C5-F492461D2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7260cbb5-c3d0-43c5-a87e-5ba741c25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7D3F7-5591-4F0F-81A7-72FF46D25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83FAF-6FB8-4F12-AAB6-355012B72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13EBA-7C67-4670-A23B-B232F91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1E8BDC4F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Carty, Christine - ST PC</cp:lastModifiedBy>
  <cp:revision>2</cp:revision>
  <dcterms:created xsi:type="dcterms:W3CDTF">2019-12-20T09:45:00Z</dcterms:created>
  <dcterms:modified xsi:type="dcterms:W3CDTF">2019-12-20T09:45:00Z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